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5349"/>
        <w:gridCol w:w="1003"/>
        <w:gridCol w:w="1003"/>
        <w:gridCol w:w="1194"/>
      </w:tblGrid>
      <w:tr w:rsidR="00A320C8" w:rsidRPr="00A320C8" w:rsidTr="00A320C8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5 </w:t>
            </w:r>
          </w:p>
        </w:tc>
      </w:tr>
      <w:tr w:rsidR="00A320C8" w:rsidRPr="00A320C8" w:rsidTr="00A320C8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A320C8">
              <w:rPr>
                <w:rFonts w:ascii="Arial" w:eastAsia="Times New Roman" w:hAnsi="Arial" w:cs="Arial"/>
                <w:sz w:val="24"/>
                <w:szCs w:val="24"/>
              </w:rPr>
              <w:t>Алексеевского</w:t>
            </w:r>
            <w:proofErr w:type="gramEnd"/>
            <w:r w:rsidRPr="00A320C8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</w:p>
        </w:tc>
      </w:tr>
      <w:tr w:rsidR="00A320C8" w:rsidRPr="00A320C8" w:rsidTr="00A320C8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Совета депутатов от 28.12.2020 №6-25р</w:t>
            </w:r>
          </w:p>
        </w:tc>
      </w:tr>
      <w:tr w:rsidR="00A320C8" w:rsidRPr="00A320C8" w:rsidTr="00A320C8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20C8" w:rsidRPr="00A320C8" w:rsidRDefault="00A320C8" w:rsidP="00A320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межбюджетных трансфертов, </w:t>
            </w:r>
            <w:proofErr w:type="gramStart"/>
            <w:r w:rsidRPr="00A320C8">
              <w:rPr>
                <w:rFonts w:ascii="Arial" w:eastAsia="Times New Roman" w:hAnsi="Arial" w:cs="Arial"/>
                <w:sz w:val="24"/>
                <w:szCs w:val="24"/>
              </w:rPr>
              <w:t>учитываемые</w:t>
            </w:r>
            <w:proofErr w:type="gramEnd"/>
            <w:r w:rsidRPr="00A320C8">
              <w:rPr>
                <w:rFonts w:ascii="Arial" w:eastAsia="Times New Roman" w:hAnsi="Arial" w:cs="Arial"/>
                <w:sz w:val="24"/>
                <w:szCs w:val="24"/>
              </w:rPr>
              <w:t xml:space="preserve"> в местном бюджете на 2020 год и плановый период 2021-2022 годов </w:t>
            </w:r>
          </w:p>
        </w:tc>
      </w:tr>
      <w:tr w:rsidR="00A320C8" w:rsidRPr="00A320C8" w:rsidTr="00A320C8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A320C8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320C8">
              <w:rPr>
                <w:rFonts w:ascii="Arial" w:eastAsia="Times New Roman" w:hAnsi="Arial" w:cs="Arial"/>
                <w:sz w:val="24"/>
                <w:szCs w:val="24"/>
              </w:rPr>
              <w:t>уб.)</w:t>
            </w:r>
          </w:p>
        </w:tc>
      </w:tr>
      <w:tr w:rsidR="00A320C8" w:rsidRPr="00A320C8" w:rsidTr="00A320C8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20C8" w:rsidRPr="00A320C8" w:rsidRDefault="00A320C8" w:rsidP="00A320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 xml:space="preserve">2022 год </w:t>
            </w:r>
          </w:p>
        </w:tc>
      </w:tr>
      <w:tr w:rsidR="00A320C8" w:rsidRPr="00A320C8" w:rsidTr="00A320C8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320C8" w:rsidRPr="00A320C8" w:rsidTr="00A320C8">
        <w:trPr>
          <w:trHeight w:val="620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Дотация на выравнивание бюджетной обеспеченности за счет сре</w:t>
            </w:r>
            <w:proofErr w:type="gramStart"/>
            <w:r w:rsidRPr="00A320C8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A320C8">
              <w:rPr>
                <w:rFonts w:ascii="Arial" w:eastAsia="Times New Roman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455,20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364,20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364,20</w:t>
            </w:r>
          </w:p>
        </w:tc>
      </w:tr>
      <w:tr w:rsidR="00A320C8" w:rsidRPr="00A320C8" w:rsidTr="00A320C8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1786,30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1429,00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1429,00</w:t>
            </w:r>
          </w:p>
        </w:tc>
      </w:tr>
      <w:tr w:rsidR="00A320C8" w:rsidRPr="00A320C8" w:rsidTr="00A320C8">
        <w:trPr>
          <w:trHeight w:val="1180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31,83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320C8" w:rsidRPr="00A320C8" w:rsidTr="00A320C8">
        <w:trPr>
          <w:trHeight w:val="10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на обеспечение сбалансированности бюджетов поселений за счет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3115,20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1851,00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1851,00</w:t>
            </w:r>
          </w:p>
        </w:tc>
      </w:tr>
      <w:tr w:rsidR="00A320C8" w:rsidRPr="00A320C8" w:rsidTr="00A320C8">
        <w:trPr>
          <w:trHeight w:val="980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51,20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71,70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71,70</w:t>
            </w:r>
          </w:p>
        </w:tc>
      </w:tr>
      <w:tr w:rsidR="00A320C8" w:rsidRPr="00A320C8" w:rsidTr="00A320C8">
        <w:trPr>
          <w:trHeight w:val="11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1101,00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1202,80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1202,80</w:t>
            </w:r>
          </w:p>
        </w:tc>
      </w:tr>
      <w:tr w:rsidR="00A320C8" w:rsidRPr="00A320C8" w:rsidTr="00A320C8">
        <w:trPr>
          <w:trHeight w:val="1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содержание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276,00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0C8" w:rsidRPr="00A320C8" w:rsidTr="00A320C8">
        <w:trPr>
          <w:trHeight w:val="920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111,40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95,90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320C8" w:rsidRPr="00A320C8" w:rsidTr="00A320C8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Субвенция на осуществление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</w:tr>
      <w:tr w:rsidR="00A320C8" w:rsidRPr="00A320C8" w:rsidTr="00A320C8">
        <w:trPr>
          <w:trHeight w:val="8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на осуществление расходов, направленных на реализацию мероприятий по поддержке местных инициатив территорий городских и сельских поселений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675,70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0C8" w:rsidRPr="00A320C8" w:rsidTr="00A320C8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320C8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A320C8">
              <w:rPr>
                <w:rFonts w:ascii="Arial" w:eastAsia="Times New Roman" w:hAnsi="Arial" w:cs="Arial"/>
                <w:sz w:val="24"/>
                <w:szCs w:val="24"/>
              </w:rPr>
              <w:t>убсидия</w:t>
            </w:r>
            <w:proofErr w:type="spellEnd"/>
            <w:r w:rsidRPr="00A320C8">
              <w:rPr>
                <w:rFonts w:ascii="Arial" w:eastAsia="Times New Roman" w:hAnsi="Arial" w:cs="Arial"/>
                <w:sz w:val="24"/>
                <w:szCs w:val="24"/>
              </w:rPr>
              <w:t xml:space="preserve"> на реализацию мероприятий направленных на повышения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160,90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0C8" w:rsidRPr="00A320C8" w:rsidTr="00A320C8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51,20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0C8" w:rsidRPr="00A320C8" w:rsidTr="00A320C8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7819,63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5018,00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0C8" w:rsidRPr="00A320C8" w:rsidRDefault="00A320C8" w:rsidP="00A320C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20C8">
              <w:rPr>
                <w:rFonts w:ascii="Arial" w:eastAsia="Times New Roman" w:hAnsi="Arial" w:cs="Arial"/>
                <w:sz w:val="24"/>
                <w:szCs w:val="24"/>
              </w:rPr>
              <w:t>4922,10</w:t>
            </w:r>
          </w:p>
        </w:tc>
      </w:tr>
      <w:tr w:rsidR="00A320C8" w:rsidRPr="00A320C8" w:rsidTr="00A320C8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20C8" w:rsidRPr="00A320C8" w:rsidRDefault="00A320C8" w:rsidP="00A320C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C06A4" w:rsidRDefault="00CC06A4"/>
    <w:sectPr w:rsidR="00CC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320C8"/>
    <w:rsid w:val="00A320C8"/>
    <w:rsid w:val="00CC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2021-02-18T01:36:00Z</dcterms:created>
  <dcterms:modified xsi:type="dcterms:W3CDTF">2021-02-18T01:41:00Z</dcterms:modified>
</cp:coreProperties>
</file>