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D5" w:rsidRDefault="009002D5" w:rsidP="00024D99">
      <w:pPr>
        <w:jc w:val="center"/>
        <w:rPr>
          <w:rFonts w:ascii="Times New Roman" w:hAnsi="Times New Roman" w:cs="Times New Roman"/>
        </w:rPr>
      </w:pPr>
      <w:r w:rsidRPr="009002D5">
        <w:rPr>
          <w:rFonts w:ascii="Times New Roman" w:hAnsi="Times New Roman" w:cs="Times New Roman"/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2D" w:rsidRPr="009002D5" w:rsidRDefault="00F3632D" w:rsidP="00F3632D">
      <w:pPr>
        <w:jc w:val="right"/>
        <w:rPr>
          <w:rFonts w:ascii="Times New Roman" w:hAnsi="Times New Roman" w:cs="Times New Roman"/>
        </w:rPr>
      </w:pPr>
    </w:p>
    <w:p w:rsidR="009002D5" w:rsidRPr="009002D5" w:rsidRDefault="009002D5" w:rsidP="00024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2D5">
        <w:rPr>
          <w:rFonts w:ascii="Times New Roman" w:hAnsi="Times New Roman" w:cs="Times New Roman"/>
          <w:sz w:val="28"/>
          <w:szCs w:val="28"/>
        </w:rPr>
        <w:t>АДМИНИСТРАЦИЯ АЛЕКСЕЕВСКОГО СЕЛЬСОВЕТА</w:t>
      </w:r>
    </w:p>
    <w:p w:rsidR="009002D5" w:rsidRDefault="009002D5" w:rsidP="00024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2D5">
        <w:rPr>
          <w:rFonts w:ascii="Times New Roman" w:hAnsi="Times New Roman" w:cs="Times New Roman"/>
          <w:sz w:val="28"/>
          <w:szCs w:val="28"/>
        </w:rPr>
        <w:t>КУРАГИНСКОГО РАЙОНА КРАСНОЯРСКОГО КРАЯ</w:t>
      </w:r>
    </w:p>
    <w:p w:rsidR="009002D5" w:rsidRPr="009002D5" w:rsidRDefault="009002D5" w:rsidP="00024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02D5" w:rsidRDefault="009002D5" w:rsidP="00024D99">
      <w:pPr>
        <w:pStyle w:val="4"/>
        <w:ind w:firstLine="0"/>
        <w:rPr>
          <w:sz w:val="28"/>
          <w:szCs w:val="28"/>
        </w:rPr>
      </w:pPr>
      <w:r w:rsidRPr="009002D5">
        <w:rPr>
          <w:sz w:val="28"/>
          <w:szCs w:val="28"/>
        </w:rPr>
        <w:t>ПОСТАНОВЛЕНИЕ</w:t>
      </w:r>
    </w:p>
    <w:p w:rsidR="009002D5" w:rsidRPr="009002D5" w:rsidRDefault="009002D5" w:rsidP="00024D99"/>
    <w:p w:rsidR="001732CC" w:rsidRPr="00D637D1" w:rsidRDefault="003F5081" w:rsidP="00173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3CD">
        <w:rPr>
          <w:rFonts w:ascii="Times New Roman" w:hAnsi="Times New Roman" w:cs="Times New Roman"/>
          <w:sz w:val="28"/>
          <w:szCs w:val="28"/>
        </w:rPr>
        <w:t>00</w:t>
      </w:r>
      <w:r w:rsidR="009002D5" w:rsidRPr="00D637D1">
        <w:rPr>
          <w:rFonts w:ascii="Times New Roman" w:hAnsi="Times New Roman" w:cs="Times New Roman"/>
          <w:sz w:val="28"/>
          <w:szCs w:val="28"/>
        </w:rPr>
        <w:t>.0</w:t>
      </w:r>
      <w:r w:rsidR="000653CD" w:rsidRPr="00D637D1">
        <w:rPr>
          <w:rFonts w:ascii="Times New Roman" w:hAnsi="Times New Roman" w:cs="Times New Roman"/>
          <w:sz w:val="28"/>
          <w:szCs w:val="28"/>
        </w:rPr>
        <w:t>0</w:t>
      </w:r>
      <w:r w:rsidR="009002D5" w:rsidRPr="00D637D1">
        <w:rPr>
          <w:rFonts w:ascii="Times New Roman" w:hAnsi="Times New Roman" w:cs="Times New Roman"/>
          <w:sz w:val="28"/>
          <w:szCs w:val="28"/>
        </w:rPr>
        <w:t>.202</w:t>
      </w:r>
      <w:r w:rsidR="00024D99" w:rsidRPr="00D637D1">
        <w:rPr>
          <w:rFonts w:ascii="Times New Roman" w:hAnsi="Times New Roman" w:cs="Times New Roman"/>
          <w:sz w:val="28"/>
          <w:szCs w:val="28"/>
        </w:rPr>
        <w:t>1</w:t>
      </w:r>
      <w:r w:rsidR="009002D5" w:rsidRPr="00D637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02D5" w:rsidRPr="00D637D1">
        <w:rPr>
          <w:rFonts w:ascii="Times New Roman" w:hAnsi="Times New Roman" w:cs="Times New Roman"/>
          <w:sz w:val="28"/>
          <w:szCs w:val="28"/>
        </w:rPr>
        <w:t xml:space="preserve"> с. Алексеевка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002D5" w:rsidRPr="00D637D1">
        <w:rPr>
          <w:rFonts w:ascii="Times New Roman" w:hAnsi="Times New Roman" w:cs="Times New Roman"/>
          <w:sz w:val="28"/>
          <w:szCs w:val="28"/>
        </w:rPr>
        <w:t xml:space="preserve"> № </w:t>
      </w:r>
      <w:r w:rsidR="000653CD" w:rsidRPr="00D637D1">
        <w:rPr>
          <w:rFonts w:ascii="Times New Roman" w:hAnsi="Times New Roman" w:cs="Times New Roman"/>
          <w:sz w:val="28"/>
          <w:szCs w:val="28"/>
        </w:rPr>
        <w:t>ПРОЕКТ</w:t>
      </w:r>
    </w:p>
    <w:p w:rsidR="001732CC" w:rsidRPr="00D637D1" w:rsidRDefault="001732CC" w:rsidP="00D637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Об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утверждении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Программы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профилактики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рисков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причинения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вреда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ущерба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охраняемым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законом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ценностям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2022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год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сфере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муниципального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автомобильном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городском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наземном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электрическом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и в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дорожном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хозяйстве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в границах населенных пунктов Алексеевского сельсовета Курагинского района</w:t>
      </w:r>
    </w:p>
    <w:p w:rsidR="001732CC" w:rsidRPr="00D637D1" w:rsidRDefault="001732CC" w:rsidP="001732C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Руководствуясь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Постановлением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 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Правительства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 РФ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от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25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июня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2021  № </w:t>
      </w: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990 "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Об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утверждении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Правил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разработки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утверждения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контрольными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надзорными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органами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программы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профилактики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рисков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причинения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вреда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ущерба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охраняемым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законом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ценностям</w:t>
      </w:r>
      <w:proofErr w:type="spellEnd"/>
      <w:r w:rsid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ПОСТАНОВЛЯЮ:</w:t>
      </w:r>
    </w:p>
    <w:p w:rsidR="001732CC" w:rsidRPr="00D637D1" w:rsidRDefault="001732CC" w:rsidP="001732C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1.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Утвердить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Программу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профилактики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рисков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вреда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ущерба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охраняемым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законом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ценностям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2022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год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сфере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муниципального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автомобильном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городском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наземном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электрическом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и в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дорожном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r w:rsidRPr="00D637D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хозяйстве в границах населенных пунктов </w:t>
      </w:r>
      <w:r w:rsidR="00D637D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Алексеевского сельсовета </w:t>
      </w:r>
      <w:r w:rsidRPr="00D637D1">
        <w:rPr>
          <w:rFonts w:ascii="Times New Roman" w:eastAsia="Times New Roman" w:hAnsi="Times New Roman" w:cs="Times New Roman"/>
          <w:spacing w:val="2"/>
          <w:sz w:val="28"/>
          <w:szCs w:val="28"/>
        </w:rPr>
        <w:t>Курагинского района</w:t>
      </w: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3F5081" w:rsidRPr="003F5081" w:rsidRDefault="003F5081" w:rsidP="003F5081">
      <w:pPr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2. Контроль за  исполнением  данного  постановления оставляю  за  собой.</w:t>
      </w:r>
    </w:p>
    <w:p w:rsidR="003F5081" w:rsidRPr="003F5081" w:rsidRDefault="003F5081" w:rsidP="003F5081">
      <w:pPr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Опубликовать 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постановление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в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газете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«Алексеевские вести» и на  «Официальном  интернет - сайте администрации Алексеевского сельсовета» (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Alekseevka.bdu.su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).</w:t>
      </w:r>
    </w:p>
    <w:p w:rsidR="003F5081" w:rsidRPr="003F5081" w:rsidRDefault="003F5081" w:rsidP="003F5081">
      <w:pPr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</w:t>
      </w:r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4. Постановление вступает в силу со дня его официального опубликования (обнародования)</w:t>
      </w:r>
    </w:p>
    <w:p w:rsidR="003F5081" w:rsidRDefault="003F5081" w:rsidP="001732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F5081" w:rsidRDefault="003F5081" w:rsidP="001732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2CC" w:rsidRPr="00D637D1" w:rsidRDefault="003F5081" w:rsidP="001732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Глава </w:t>
      </w:r>
      <w:r w:rsidR="001732CC" w:rsidRPr="00D637D1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Романченко М.В.</w:t>
      </w:r>
    </w:p>
    <w:p w:rsidR="001732CC" w:rsidRPr="00D637D1" w:rsidRDefault="001732CC" w:rsidP="001732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3F5081" w:rsidRDefault="003F5081" w:rsidP="003F50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5081" w:rsidRPr="003F5081" w:rsidRDefault="003F5081" w:rsidP="003F50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2CC" w:rsidRPr="00D637D1" w:rsidRDefault="001732CC" w:rsidP="001732CC">
      <w:pPr>
        <w:spacing w:after="0" w:line="240" w:lineRule="auto"/>
        <w:ind w:left="5942"/>
        <w:jc w:val="right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lastRenderedPageBreak/>
        <w:t>УТВЕРЖДЕНА</w:t>
      </w:r>
    </w:p>
    <w:p w:rsidR="001732CC" w:rsidRPr="00D637D1" w:rsidRDefault="003F5081" w:rsidP="001732CC">
      <w:pPr>
        <w:spacing w:after="0" w:line="240" w:lineRule="auto"/>
        <w:ind w:left="5942"/>
        <w:jc w:val="right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остановлением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</w:p>
    <w:p w:rsidR="001732CC" w:rsidRPr="003F5081" w:rsidRDefault="001732CC" w:rsidP="001732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от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3F5081">
        <w:rPr>
          <w:rFonts w:ascii="Times New Roman" w:eastAsia="Times New Roman" w:hAnsi="Times New Roman" w:cs="Times New Roman"/>
          <w:sz w:val="28"/>
          <w:szCs w:val="28"/>
        </w:rPr>
        <w:t>00.00.2021</w:t>
      </w: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г. № </w:t>
      </w:r>
      <w:r w:rsidR="003F5081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732CC" w:rsidRPr="00D637D1" w:rsidRDefault="001732CC" w:rsidP="001732CC">
      <w:pPr>
        <w:spacing w:after="0" w:line="240" w:lineRule="auto"/>
        <w:ind w:left="5942"/>
        <w:jc w:val="right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1732CC" w:rsidRPr="00A66AFA" w:rsidRDefault="001732CC" w:rsidP="00A66A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Программа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профилактики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рисков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причинения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вреда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ущерба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охраняемым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законом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ценностям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2022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год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сфере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муниципального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автомобильном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городском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наземном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электрическом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и в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дорожном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>хозяйстве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/>
        </w:rPr>
        <w:t xml:space="preserve"> </w:t>
      </w:r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в границах населенных пунктов </w:t>
      </w:r>
      <w:r w:rsidR="006463A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Алексеевского </w:t>
      </w:r>
      <w:r w:rsidRPr="00D637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сельсовета Курагинского района</w:t>
      </w:r>
    </w:p>
    <w:p w:rsidR="00A66AFA" w:rsidRDefault="001732CC" w:rsidP="00A66A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Настоящая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Программа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профилактики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рисков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вреда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ущерба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охраняемым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законом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ценностям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2022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год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сфере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муниципального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автомобильном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городском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наземном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электрическом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и в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дорожном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хозяйстве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границах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населенных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пунктов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6463A6">
        <w:rPr>
          <w:rFonts w:ascii="Times New Roman" w:eastAsia="Times New Roman" w:hAnsi="Times New Roman" w:cs="Times New Roman"/>
          <w:sz w:val="28"/>
          <w:szCs w:val="28"/>
        </w:rPr>
        <w:t xml:space="preserve">Алексеевского сельсовета </w:t>
      </w: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далее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–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Программа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разработана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целях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стимулирования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добросовестного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соблюдения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организациями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гражданами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устранения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условий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факторов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способных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привести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к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или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причинению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вреда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ущерба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охраняемым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законом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ценностям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создания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условий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для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доведения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контролируемых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лиц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повышение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информированности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о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способах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соблюдения.</w:t>
      </w:r>
      <w:proofErr w:type="spellEnd"/>
    </w:p>
    <w:p w:rsidR="001732CC" w:rsidRPr="00A66AFA" w:rsidRDefault="00A66AFA" w:rsidP="00A66A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Настоящая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Программа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разработана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подлежит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исполнению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администрацией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6463A6">
        <w:rPr>
          <w:rFonts w:ascii="Times New Roman" w:eastAsia="Times New Roman" w:hAnsi="Times New Roman" w:cs="Times New Roman"/>
          <w:sz w:val="28"/>
          <w:szCs w:val="28"/>
        </w:rPr>
        <w:t xml:space="preserve">Алексеевского сельсовета </w:t>
      </w:r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 (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далее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тексту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– </w:t>
      </w:r>
      <w:r w:rsidR="006463A6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).</w:t>
      </w:r>
    </w:p>
    <w:p w:rsidR="001732CC" w:rsidRPr="00A66AFA" w:rsidRDefault="001732CC" w:rsidP="00A66A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1.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Анализ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текущего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состояния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осуществления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муниципального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описание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текущего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развития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профилактической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деятельности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контрольного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органа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характеристика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проблем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решение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которых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направлена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Программа</w:t>
      </w:r>
      <w:proofErr w:type="spellEnd"/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1.1.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Вид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муниципального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муниципальный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контроль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автомобильном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городском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наземном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электрическом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и в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дорожном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>хозяйстве</w:t>
      </w:r>
      <w:proofErr w:type="spellEnd"/>
      <w:r w:rsidRPr="00D637D1">
        <w:rPr>
          <w:rFonts w:ascii="Times New Roman" w:eastAsia="Times New Roman" w:hAnsi="Times New Roman" w:cs="Times New Roman"/>
          <w:spacing w:val="2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границах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населенных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пунктов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1732CC" w:rsidRPr="00D637D1" w:rsidRDefault="001732CC" w:rsidP="001732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637D1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1732CC" w:rsidRPr="00D637D1" w:rsidRDefault="001732CC" w:rsidP="001732CC">
      <w:pPr>
        <w:spacing w:after="0" w:line="240" w:lineRule="auto"/>
        <w:ind w:left="-57" w:firstLine="765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1)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области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автомобильных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дорог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дорожной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деятельности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установленных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отношении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автомобильных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дорог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</w:p>
    <w:p w:rsidR="001732CC" w:rsidRPr="00D637D1" w:rsidRDefault="001732CC" w:rsidP="001732CC">
      <w:pPr>
        <w:spacing w:after="0" w:line="240" w:lineRule="auto"/>
        <w:ind w:left="-57" w:firstLine="765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а) к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эксплуатации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объектов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дорожного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сервиса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размещенных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br/>
        <w:t xml:space="preserve">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полосах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отвода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или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придорожных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полосах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автомобильных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дорог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общего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пользования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D637D1" w:rsidRDefault="001732CC" w:rsidP="001732CC">
      <w:pPr>
        <w:spacing w:after="0" w:line="240" w:lineRule="auto"/>
        <w:ind w:left="-57" w:firstLine="765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б) к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осуществлению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работ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капитальному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ремонту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ремонту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br/>
        <w:t xml:space="preserve">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содержанию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автомобильных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дорог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общего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пользования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искусственных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дорожных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сооружений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них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включая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к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дорожно-строительным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материалам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изделиям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части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обеспечения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сохранности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автомобильных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дорог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D637D1" w:rsidRDefault="001732CC" w:rsidP="001732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2)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установленных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отношении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перевозок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муниципальным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маршрутам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регулярных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перевозок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относящихся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к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предмету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федерального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государственного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надзора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автомобильном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городском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наземном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электрическом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транспорте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дорожном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хозяйстве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области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организации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регулярных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перевозок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D637D1" w:rsidRDefault="001732CC" w:rsidP="001732C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Предметом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муниципального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является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также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исполнение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решений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принимаемых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результатам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мероприятий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1732CC" w:rsidRPr="00D637D1" w:rsidRDefault="006463A6" w:rsidP="001732C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Сельсоветом</w:t>
      </w:r>
      <w:r w:rsidR="001732CC" w:rsidRPr="00D63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9 месяцев 2021 года проведено </w:t>
      </w:r>
      <w:proofErr w:type="spellStart"/>
      <w:r w:rsidR="001732CC" w:rsidRPr="00A66AF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1732CC" w:rsidRPr="00D637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проверок</w:t>
      </w:r>
      <w:proofErr w:type="spellEnd"/>
      <w:r w:rsidR="001732CC" w:rsidRPr="00D63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соблюдения действующего законодательства Российской Федерации в указанной сфере.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рамках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профилактики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рисков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вреда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ущерба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охраняемым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законом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ценностям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администрацией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2021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году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осуществляются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следующие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мероприятия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</w:p>
    <w:p w:rsidR="001732CC" w:rsidRPr="00D637D1" w:rsidRDefault="00A66AFA" w:rsidP="00A66A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spellStart"/>
      <w:r w:rsidRPr="00A66AFA">
        <w:rPr>
          <w:rFonts w:ascii="Times New Roman" w:eastAsia="Times New Roman" w:hAnsi="Times New Roman" w:cs="Times New Roman"/>
          <w:sz w:val="28"/>
          <w:szCs w:val="28"/>
          <w:lang w:val="de-DE"/>
        </w:rPr>
        <w:t>Р</w:t>
      </w:r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азмещение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официальном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сайте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администрации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«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»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перечней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нормативных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правовых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актов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или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отдельных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частей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содержащих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оценка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соблюдения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которых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является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предметом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муниципального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а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также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текстов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соответствующих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нормативных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правовых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актов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D637D1" w:rsidRDefault="00A66AFA" w:rsidP="00A66AFA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spellStart"/>
      <w:r w:rsidRPr="00A66AFA">
        <w:rPr>
          <w:rFonts w:ascii="Times New Roman" w:eastAsia="Times New Roman" w:hAnsi="Times New Roman" w:cs="Times New Roman"/>
          <w:sz w:val="28"/>
          <w:szCs w:val="28"/>
          <w:lang w:val="de-DE"/>
        </w:rPr>
        <w:t>О</w:t>
      </w:r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существление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информирования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юридических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лиц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индивидуальных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предпринимателей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вопросам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соблюдения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в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том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числе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посредством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разработки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опубликования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руководств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соблюдению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разъяснительной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работы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средствах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массовой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информации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; </w:t>
      </w:r>
    </w:p>
    <w:p w:rsidR="001732CC" w:rsidRPr="00D637D1" w:rsidRDefault="00A66AFA" w:rsidP="00A66AFA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spellStart"/>
      <w:r w:rsidRPr="00A66AFA">
        <w:rPr>
          <w:rFonts w:ascii="Times New Roman" w:eastAsia="Times New Roman" w:hAnsi="Times New Roman" w:cs="Times New Roman"/>
          <w:sz w:val="28"/>
          <w:szCs w:val="28"/>
          <w:lang w:val="de-DE"/>
        </w:rPr>
        <w:t>О</w:t>
      </w:r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беспечение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регулярного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обобщения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практики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осуществления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муниципального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размещение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официальном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интернет-сайте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администрации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соответствующих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обобщений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в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том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числе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с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указанием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наиболее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часто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встречающихся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случаев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с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рекомендациями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отношении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мер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которые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должны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приниматься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юридическими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лицами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индивидуальными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предпринимателями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целях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недопущения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таких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A66AFA" w:rsidRDefault="00A66AFA" w:rsidP="00A66AFA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spellStart"/>
      <w:r w:rsidRPr="00A66AFA">
        <w:rPr>
          <w:rFonts w:ascii="Times New Roman" w:eastAsia="Times New Roman" w:hAnsi="Times New Roman" w:cs="Times New Roman"/>
          <w:sz w:val="28"/>
          <w:szCs w:val="28"/>
          <w:lang w:val="de-DE"/>
        </w:rPr>
        <w:t>В</w:t>
      </w:r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ыдача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предостережений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о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недопустимости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соответствии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с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частями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5-7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статьи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8.2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Федерального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закона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от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26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декабря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2008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года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№ 294-ФЗ «О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защите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прав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юридических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лиц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индивидуальных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предпринимателей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осуществлении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государственного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надзора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и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муниципального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="001732CC"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».</w:t>
      </w:r>
    </w:p>
    <w:p w:rsidR="001732CC" w:rsidRPr="00A66AFA" w:rsidRDefault="001732CC" w:rsidP="00A66A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Цели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и 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задачи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реализации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Программы</w:t>
      </w:r>
      <w:proofErr w:type="spellEnd"/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2.1.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Целями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профилактической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работы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являются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1)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стимулирование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добросовестного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соблюдения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всеми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контролируемыми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лицами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; 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2)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устранение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условий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факторов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способных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привести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к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или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причинению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вреда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ущерба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охраняемым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законом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ценностям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; 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3)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создание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условий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для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доведения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контролируемых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лиц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повышение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информированности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о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способах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их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соблюдения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4)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предупреждение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контролируемыми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лицами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включая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устранение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факторов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условий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способствующих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возможному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нарушению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5)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снижение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административной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нагрузки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контролируемых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лиц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6)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снижение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размера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ущерба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причиняемого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охраняемым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законом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ценностям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1732CC" w:rsidRPr="00D637D1" w:rsidRDefault="001732CC" w:rsidP="001732CC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2.2.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Задачами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профилактической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работы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являются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1)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укрепление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системы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профилактики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lastRenderedPageBreak/>
        <w:t xml:space="preserve">2)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выявление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причин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факторов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условий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способствующих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нарушениям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разработка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мероприятий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направленных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устранение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нарушений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;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3)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повышение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правосознания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правовой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культуры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организаций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граждан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сфере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рассматриваемых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правоотношений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1732CC" w:rsidRPr="00D637D1" w:rsidRDefault="001732CC" w:rsidP="001732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положении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о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виде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мероприятия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направленные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нематериальное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поощрение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добросовестных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контролируемых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лиц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установлены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следовательно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меры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стимулирования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добросовестности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программе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не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предусмотрены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1732CC" w:rsidRPr="00A66AFA" w:rsidRDefault="001732CC" w:rsidP="00A66AFA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положении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о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виде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lang w:val="de-DE"/>
        </w:rPr>
        <w:t>с</w:t>
      </w:r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амостоятельная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оценка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соблюдения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обязательных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требований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самообследование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не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предусмотрена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следовательно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,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программе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способы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самообследования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автоматизированном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режиме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не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>определены</w:t>
      </w:r>
      <w:proofErr w:type="spellEnd"/>
      <w:r w:rsidRPr="00D637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(ч.1 ст.51 №248-ФЗ).</w:t>
      </w:r>
    </w:p>
    <w:p w:rsidR="001732CC" w:rsidRPr="00A66AFA" w:rsidRDefault="001732CC" w:rsidP="00A66AFA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3.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Перечень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профилактических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мероприятий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сроки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(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периодичность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)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их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 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проведения</w:t>
      </w:r>
      <w:proofErr w:type="spellEnd"/>
    </w:p>
    <w:tbl>
      <w:tblPr>
        <w:tblW w:w="9924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4251"/>
        <w:gridCol w:w="2702"/>
        <w:gridCol w:w="2439"/>
      </w:tblGrid>
      <w:tr w:rsidR="001732CC" w:rsidRPr="00D637D1" w:rsidTr="001732CC">
        <w:trPr>
          <w:trHeight w:val="432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1732CC" w:rsidRPr="00D637D1" w:rsidRDefault="001732CC" w:rsidP="001732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1732CC" w:rsidRPr="00D637D1" w:rsidRDefault="001732CC" w:rsidP="001732CC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1732CC" w:rsidRPr="00D637D1" w:rsidRDefault="001732CC" w:rsidP="001732CC">
            <w:pPr>
              <w:spacing w:before="100" w:beforeAutospacing="1" w:after="119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Ответственное должностное лицо</w:t>
            </w:r>
          </w:p>
        </w:tc>
      </w:tr>
      <w:tr w:rsidR="001732CC" w:rsidRPr="00D637D1" w:rsidTr="001732CC">
        <w:trPr>
          <w:trHeight w:val="2100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316E27" w:rsidRDefault="001732CC" w:rsidP="00316E27">
            <w:pPr>
              <w:spacing w:before="100" w:beforeAutospacing="1" w:after="0" w:line="240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Информирование </w:t>
            </w:r>
          </w:p>
          <w:p w:rsidR="001732CC" w:rsidRPr="00D637D1" w:rsidRDefault="00316E27" w:rsidP="00316E27">
            <w:pPr>
              <w:spacing w:before="100" w:beforeAutospacing="1" w:after="0" w:line="240" w:lineRule="auto"/>
              <w:ind w:right="1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Информирование </w:t>
            </w:r>
            <w:r w:rsidR="001732CC"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1732CC" w:rsidRPr="00D637D1" w:rsidTr="001732CC">
        <w:trPr>
          <w:trHeight w:val="2952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732CC" w:rsidRPr="00D637D1" w:rsidRDefault="001732CC" w:rsidP="00316E27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0" w:line="240" w:lineRule="auto"/>
              <w:ind w:firstLine="5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1732CC" w:rsidRPr="00D637D1" w:rsidTr="00316E27">
        <w:trPr>
          <w:trHeight w:val="2820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1732CC" w:rsidRPr="00D637D1" w:rsidRDefault="001732CC" w:rsidP="00316E27">
            <w:pPr>
              <w:spacing w:before="100" w:beforeAutospacing="1" w:after="0" w:line="240" w:lineRule="auto"/>
              <w:ind w:right="1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1732CC" w:rsidRPr="00D637D1" w:rsidTr="001732CC">
        <w:trPr>
          <w:trHeight w:val="2220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Консультирование.</w:t>
            </w:r>
          </w:p>
          <w:p w:rsidR="001732CC" w:rsidRPr="00D637D1" w:rsidRDefault="001732CC" w:rsidP="001732CC">
            <w:pPr>
              <w:spacing w:before="100" w:beforeAutospacing="1" w:after="119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видео-конференц-связи</w:t>
            </w:r>
            <w:proofErr w:type="spellEnd"/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</w:tbl>
    <w:p w:rsidR="001732CC" w:rsidRPr="00D637D1" w:rsidRDefault="001732CC" w:rsidP="001732CC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4.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Показатели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результативности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и 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эффективности</w:t>
      </w:r>
      <w:proofErr w:type="spellEnd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D63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Программы</w:t>
      </w:r>
      <w:proofErr w:type="spellEnd"/>
    </w:p>
    <w:p w:rsidR="001732CC" w:rsidRPr="00D637D1" w:rsidRDefault="001732CC" w:rsidP="001732CC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tbl>
      <w:tblPr>
        <w:tblW w:w="9977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4523"/>
        <w:gridCol w:w="4846"/>
        <w:gridCol w:w="50"/>
      </w:tblGrid>
      <w:tr w:rsidR="001732CC" w:rsidRPr="00D637D1" w:rsidTr="00316E27">
        <w:trPr>
          <w:trHeight w:val="540"/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Величина</w:t>
            </w:r>
          </w:p>
        </w:tc>
      </w:tr>
      <w:tr w:rsidR="001732CC" w:rsidRPr="00D637D1" w:rsidTr="00316E27">
        <w:trPr>
          <w:trHeight w:val="1692"/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A66AFA">
            <w:pPr>
              <w:spacing w:before="100" w:beforeAutospacing="1" w:after="0" w:line="240" w:lineRule="auto"/>
              <w:ind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16E27" w:rsidRPr="00D637D1" w:rsidTr="00316E27">
        <w:trPr>
          <w:trHeight w:val="1200"/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316E27" w:rsidRPr="00D637D1" w:rsidRDefault="00316E27" w:rsidP="001732CC">
            <w:pPr>
              <w:spacing w:before="100" w:beforeAutospacing="1" w:after="119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316E27" w:rsidRPr="00D637D1" w:rsidRDefault="00316E27" w:rsidP="001732CC">
            <w:pPr>
              <w:spacing w:before="100" w:beforeAutospacing="1" w:after="0" w:line="240" w:lineRule="auto"/>
              <w:ind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16E27" w:rsidRPr="00D637D1" w:rsidRDefault="00316E27" w:rsidP="001732CC">
            <w:pPr>
              <w:spacing w:before="100" w:beforeAutospacing="1" w:after="119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16E27" w:rsidRPr="00D637D1" w:rsidRDefault="00316E27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Исполнено</w:t>
            </w:r>
            <w:proofErr w:type="gramStart"/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е исполнено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E27" w:rsidRPr="00D637D1" w:rsidRDefault="00316E27" w:rsidP="00316E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2CC" w:rsidRPr="00D637D1" w:rsidTr="00316E27">
        <w:trPr>
          <w:trHeight w:val="2436"/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ind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1732CC" w:rsidRPr="00D637D1" w:rsidTr="00316E27">
        <w:trPr>
          <w:trHeight w:val="1236"/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732CC" w:rsidRPr="00D637D1" w:rsidRDefault="001732CC" w:rsidP="001732CC">
            <w:pPr>
              <w:spacing w:before="100" w:beforeAutospacing="1" w:after="119" w:line="240" w:lineRule="auto"/>
              <w:ind w:firstLine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732CC" w:rsidRPr="00D637D1" w:rsidRDefault="001732CC" w:rsidP="001732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7D1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1732CC" w:rsidRPr="00A66AFA" w:rsidRDefault="001732CC" w:rsidP="00A66AF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2D5" w:rsidRPr="00AF11FF" w:rsidRDefault="00AF11FF" w:rsidP="00A66AFA">
      <w:pPr>
        <w:autoSpaceDE w:val="0"/>
        <w:ind w:firstLine="709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 w:rsidRPr="00C322FE">
        <w:rPr>
          <w:rFonts w:ascii="Times New Roman" w:hAnsi="Times New Roman"/>
          <w:iCs/>
          <w:sz w:val="28"/>
          <w:szCs w:val="28"/>
        </w:rPr>
        <w:t xml:space="preserve">   </w:t>
      </w:r>
    </w:p>
    <w:p w:rsidR="00D5086C" w:rsidRDefault="00D5086C" w:rsidP="00B147F5">
      <w:pPr>
        <w:ind w:left="993"/>
      </w:pPr>
    </w:p>
    <w:sectPr w:rsidR="00D5086C" w:rsidSect="00316E27">
      <w:pgSz w:w="11906" w:h="16838"/>
      <w:pgMar w:top="851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B48E4"/>
    <w:multiLevelType w:val="multilevel"/>
    <w:tmpl w:val="1E64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567B0"/>
    <w:multiLevelType w:val="multilevel"/>
    <w:tmpl w:val="3A60D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55726"/>
    <w:multiLevelType w:val="hybridMultilevel"/>
    <w:tmpl w:val="A4E6BCC0"/>
    <w:lvl w:ilvl="0" w:tplc="CB0E79FE">
      <w:start w:val="1"/>
      <w:numFmt w:val="decimal"/>
      <w:lvlText w:val="%1."/>
      <w:lvlJc w:val="left"/>
      <w:pPr>
        <w:ind w:left="2501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2D5"/>
    <w:rsid w:val="00024D99"/>
    <w:rsid w:val="000653CD"/>
    <w:rsid w:val="001732CC"/>
    <w:rsid w:val="0027592D"/>
    <w:rsid w:val="002D0FC0"/>
    <w:rsid w:val="002E68C1"/>
    <w:rsid w:val="00316E27"/>
    <w:rsid w:val="00390529"/>
    <w:rsid w:val="003C3959"/>
    <w:rsid w:val="003F5081"/>
    <w:rsid w:val="00445740"/>
    <w:rsid w:val="00486140"/>
    <w:rsid w:val="004E37C7"/>
    <w:rsid w:val="006463A6"/>
    <w:rsid w:val="0067036B"/>
    <w:rsid w:val="006B45B8"/>
    <w:rsid w:val="007E7CB9"/>
    <w:rsid w:val="00801C81"/>
    <w:rsid w:val="009002D5"/>
    <w:rsid w:val="00910D3E"/>
    <w:rsid w:val="00951A78"/>
    <w:rsid w:val="00A66AFA"/>
    <w:rsid w:val="00AD184B"/>
    <w:rsid w:val="00AF11FF"/>
    <w:rsid w:val="00B147F5"/>
    <w:rsid w:val="00BB78F9"/>
    <w:rsid w:val="00C41FEC"/>
    <w:rsid w:val="00D5086C"/>
    <w:rsid w:val="00D637D1"/>
    <w:rsid w:val="00DF4749"/>
    <w:rsid w:val="00E037FB"/>
    <w:rsid w:val="00F3632D"/>
    <w:rsid w:val="00F86032"/>
    <w:rsid w:val="00FD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32"/>
  </w:style>
  <w:style w:type="paragraph" w:styleId="3">
    <w:name w:val="heading 3"/>
    <w:basedOn w:val="a"/>
    <w:next w:val="a"/>
    <w:link w:val="30"/>
    <w:semiHidden/>
    <w:unhideWhenUsed/>
    <w:qFormat/>
    <w:rsid w:val="009002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002D5"/>
    <w:pPr>
      <w:keepNext/>
      <w:spacing w:after="0" w:line="240" w:lineRule="auto"/>
      <w:ind w:firstLine="1134"/>
      <w:jc w:val="center"/>
      <w:outlineLvl w:val="3"/>
    </w:pPr>
    <w:rPr>
      <w:rFonts w:ascii="Times New Roman" w:eastAsia="Times New Roman" w:hAnsi="Times New Roman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002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9002D5"/>
    <w:rPr>
      <w:rFonts w:ascii="Times New Roman" w:eastAsia="Times New Roman" w:hAnsi="Times New Roman" w:cs="Times New Roman"/>
      <w:sz w:val="44"/>
      <w:szCs w:val="44"/>
    </w:rPr>
  </w:style>
  <w:style w:type="paragraph" w:customStyle="1" w:styleId="ConsPlusTitle">
    <w:name w:val="ConsPlusTitle"/>
    <w:rsid w:val="009002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002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1"/>
    <w:basedOn w:val="a0"/>
    <w:rsid w:val="009002D5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0"/>
    <w:rsid w:val="009002D5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90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2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68C1"/>
    <w:pPr>
      <w:ind w:left="720"/>
      <w:contextualSpacing/>
    </w:pPr>
  </w:style>
  <w:style w:type="paragraph" w:styleId="a6">
    <w:name w:val="No Spacing"/>
    <w:uiPriority w:val="1"/>
    <w:qFormat/>
    <w:rsid w:val="00AF11F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7">
    <w:name w:val="Emphasis"/>
    <w:basedOn w:val="a0"/>
    <w:uiPriority w:val="20"/>
    <w:qFormat/>
    <w:rsid w:val="001732CC"/>
    <w:rPr>
      <w:i/>
      <w:iCs/>
    </w:rPr>
  </w:style>
  <w:style w:type="paragraph" w:styleId="a8">
    <w:name w:val="Normal (Web)"/>
    <w:basedOn w:val="a"/>
    <w:uiPriority w:val="99"/>
    <w:unhideWhenUsed/>
    <w:rsid w:val="001732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EFE9-4853-4401-A514-D7BA9362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2021-07-09T03:01:00Z</cp:lastPrinted>
  <dcterms:created xsi:type="dcterms:W3CDTF">2021-10-08T02:47:00Z</dcterms:created>
  <dcterms:modified xsi:type="dcterms:W3CDTF">2021-10-08T02:47:00Z</dcterms:modified>
</cp:coreProperties>
</file>